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5F" w:rsidRDefault="00B7385F" w:rsidP="00BE59A5">
      <w:pPr>
        <w:pStyle w:val="a4"/>
        <w:jc w:val="center"/>
      </w:pPr>
      <w:r>
        <w:t>СОВЕТ ДЕПУТАТОВ</w:t>
      </w:r>
    </w:p>
    <w:p w:rsidR="00B7385F" w:rsidRDefault="00B7385F" w:rsidP="00BE59A5">
      <w:pPr>
        <w:pStyle w:val="a4"/>
        <w:jc w:val="center"/>
        <w:rPr>
          <w:b/>
        </w:rPr>
      </w:pPr>
      <w:r>
        <w:t>ЗАХАРОВСКОГО  СЕЛЬСКОГО ПОСЕЛЕНИЯ КЛЕТСКОГО МУНИЦИПАЛЬНОГО РАЙОНА  ВОЛГОГРАДСКОЙ  ОБЛАСТИ</w:t>
      </w:r>
    </w:p>
    <w:p w:rsidR="00B7385F" w:rsidRDefault="00B7385F" w:rsidP="00BE59A5">
      <w:pPr>
        <w:pStyle w:val="a4"/>
        <w:jc w:val="center"/>
      </w:pPr>
      <w:r>
        <w:rPr>
          <w:u w:val="single"/>
        </w:rPr>
        <w:t xml:space="preserve">__________________________________3 </w:t>
      </w:r>
      <w:proofErr w:type="gramStart"/>
      <w:r>
        <w:rPr>
          <w:u w:val="single"/>
          <w:lang w:val="en-US"/>
        </w:rPr>
        <w:t>C</w:t>
      </w:r>
      <w:proofErr w:type="gramEnd"/>
      <w:r>
        <w:rPr>
          <w:u w:val="single"/>
        </w:rPr>
        <w:t>ОЗЫВА_______________________________</w:t>
      </w:r>
    </w:p>
    <w:p w:rsidR="00B7385F" w:rsidRPr="00BE59A5" w:rsidRDefault="00B7385F" w:rsidP="00B7385F">
      <w:pPr>
        <w:pStyle w:val="a4"/>
        <w:ind w:left="-567" w:right="-284"/>
        <w:jc w:val="center"/>
        <w:rPr>
          <w:rFonts w:ascii="Times New Roman" w:hAnsi="Times New Roman" w:cs="Times New Roman"/>
          <w:sz w:val="16"/>
          <w:szCs w:val="16"/>
        </w:rPr>
      </w:pPr>
      <w:r w:rsidRPr="00BE59A5">
        <w:rPr>
          <w:rFonts w:ascii="Times New Roman" w:hAnsi="Times New Roman" w:cs="Times New Roman"/>
          <w:sz w:val="16"/>
          <w:szCs w:val="16"/>
        </w:rPr>
        <w:t>403550,  х. Захаров  ул. Набережная, д. 11. тел/факс 8-84466 4-41-37 ОКПО 04126608</w:t>
      </w:r>
    </w:p>
    <w:p w:rsidR="00B7385F" w:rsidRPr="00BE59A5" w:rsidRDefault="00B7385F" w:rsidP="00B7385F">
      <w:pPr>
        <w:pStyle w:val="a4"/>
        <w:ind w:left="-567" w:right="-284"/>
        <w:jc w:val="center"/>
        <w:rPr>
          <w:rFonts w:ascii="Times New Roman" w:hAnsi="Times New Roman" w:cs="Times New Roman"/>
          <w:sz w:val="16"/>
          <w:szCs w:val="16"/>
        </w:rPr>
      </w:pPr>
      <w:r w:rsidRPr="00BE59A5">
        <w:rPr>
          <w:rFonts w:ascii="Times New Roman" w:hAnsi="Times New Roman" w:cs="Times New Roman"/>
          <w:sz w:val="16"/>
          <w:szCs w:val="16"/>
        </w:rPr>
        <w:t>р/счет 40204810600000000335 в ГРКЦ ГУ Банка России по Волгоградской области</w:t>
      </w:r>
    </w:p>
    <w:p w:rsidR="00B7385F" w:rsidRPr="00BE59A5" w:rsidRDefault="00B7385F" w:rsidP="00B7385F">
      <w:pPr>
        <w:pStyle w:val="a4"/>
        <w:ind w:left="-567" w:right="-284"/>
        <w:jc w:val="center"/>
        <w:rPr>
          <w:rFonts w:ascii="Times New Roman" w:hAnsi="Times New Roman" w:cs="Times New Roman"/>
          <w:sz w:val="16"/>
          <w:szCs w:val="16"/>
        </w:rPr>
      </w:pPr>
      <w:r w:rsidRPr="00BE59A5">
        <w:rPr>
          <w:rFonts w:ascii="Times New Roman" w:hAnsi="Times New Roman" w:cs="Times New Roman"/>
          <w:sz w:val="16"/>
          <w:szCs w:val="16"/>
        </w:rPr>
        <w:t xml:space="preserve">    г. Волгограда ИНН/ КПП 3412301267/341201001</w:t>
      </w:r>
    </w:p>
    <w:p w:rsidR="006541ED" w:rsidRPr="00B7385F" w:rsidRDefault="006541ED" w:rsidP="006541ED">
      <w:pPr>
        <w:tabs>
          <w:tab w:val="left" w:pos="-22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5F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E3460" w:rsidRPr="00B73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"/>
        <w:gridCol w:w="3789"/>
        <w:gridCol w:w="423"/>
        <w:gridCol w:w="5328"/>
      </w:tblGrid>
      <w:tr w:rsidR="006541ED" w:rsidRPr="00B7385F" w:rsidTr="0008549B">
        <w:trPr>
          <w:gridBefore w:val="1"/>
          <w:wBefore w:w="288" w:type="dxa"/>
        </w:trPr>
        <w:tc>
          <w:tcPr>
            <w:tcW w:w="4212" w:type="dxa"/>
            <w:gridSpan w:val="2"/>
            <w:hideMark/>
          </w:tcPr>
          <w:p w:rsidR="006541ED" w:rsidRPr="00B7385F" w:rsidRDefault="0028345F" w:rsidP="0028345F">
            <w:pPr>
              <w:tabs>
                <w:tab w:val="left" w:pos="-22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0A0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1A18B5" w:rsidRPr="00B73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1A18B5" w:rsidRPr="00B73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6541ED" w:rsidRPr="00B73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     года</w:t>
            </w:r>
            <w:r w:rsidR="00B7385F" w:rsidRPr="00B73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5328" w:type="dxa"/>
            <w:hideMark/>
          </w:tcPr>
          <w:p w:rsidR="006541ED" w:rsidRPr="00B7385F" w:rsidRDefault="00B7385F" w:rsidP="0028345F">
            <w:pPr>
              <w:tabs>
                <w:tab w:val="left" w:pos="-22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541ED" w:rsidRPr="00B7385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0A0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41ED" w:rsidRPr="00B738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0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3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49B" w:rsidRPr="00B7385F" w:rsidTr="0008549B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5751" w:type="dxa"/>
          <w:trHeight w:val="414"/>
        </w:trPr>
        <w:tc>
          <w:tcPr>
            <w:tcW w:w="4077" w:type="dxa"/>
            <w:gridSpan w:val="2"/>
            <w:hideMark/>
          </w:tcPr>
          <w:p w:rsidR="0008549B" w:rsidRPr="00B7385F" w:rsidRDefault="0008549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5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</w:p>
          <w:p w:rsidR="0008549B" w:rsidRPr="00B7385F" w:rsidRDefault="000854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F">
              <w:rPr>
                <w:rFonts w:ascii="Times New Roman" w:hAnsi="Times New Roman" w:cs="Times New Roman"/>
                <w:sz w:val="24"/>
                <w:szCs w:val="24"/>
              </w:rPr>
              <w:t>в Решение Совета депутатов Захаровского сельского поселения</w:t>
            </w:r>
          </w:p>
          <w:p w:rsidR="0008549B" w:rsidRPr="00B7385F" w:rsidRDefault="0008549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F">
              <w:rPr>
                <w:rFonts w:ascii="Times New Roman" w:hAnsi="Times New Roman" w:cs="Times New Roman"/>
                <w:sz w:val="24"/>
                <w:szCs w:val="24"/>
              </w:rPr>
              <w:t xml:space="preserve"> от  01.11.2010 года №21/77  в п.5 </w:t>
            </w:r>
          </w:p>
          <w:p w:rsidR="0008549B" w:rsidRPr="00B7385F" w:rsidRDefault="0008549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5F">
              <w:rPr>
                <w:rFonts w:ascii="Times New Roman" w:hAnsi="Times New Roman" w:cs="Times New Roman"/>
                <w:sz w:val="24"/>
                <w:szCs w:val="24"/>
              </w:rPr>
              <w:t>Положения о земельном налоге на территории Захаровского сельского поселения</w:t>
            </w:r>
          </w:p>
        </w:tc>
      </w:tr>
    </w:tbl>
    <w:p w:rsidR="0008549B" w:rsidRPr="00B7385F" w:rsidRDefault="0008549B" w:rsidP="000854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549B" w:rsidRPr="00B7385F" w:rsidRDefault="002A6CF8" w:rsidP="0008549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Совета депутатов </w:t>
      </w:r>
      <w:r w:rsidR="007E3460" w:rsidRPr="00B73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Захаровского</w:t>
      </w:r>
      <w:r w:rsidRPr="00B73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от</w:t>
      </w:r>
      <w:r w:rsidRPr="00B7385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E3460" w:rsidRPr="00B73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549B" w:rsidRPr="00B7385F">
        <w:rPr>
          <w:rFonts w:ascii="Times New Roman" w:hAnsi="Times New Roman" w:cs="Times New Roman"/>
          <w:b/>
          <w:sz w:val="24"/>
          <w:szCs w:val="24"/>
        </w:rPr>
        <w:t>01.11.2010 года №21/77  в п.5</w:t>
      </w:r>
    </w:p>
    <w:p w:rsidR="002A6CF8" w:rsidRPr="00B7385F" w:rsidRDefault="0008549B" w:rsidP="00B7385F">
      <w:pPr>
        <w:pStyle w:val="a3"/>
        <w:shd w:val="clear" w:color="auto" w:fill="FFFFFF"/>
        <w:spacing w:after="0" w:afterAutospacing="0"/>
        <w:ind w:left="-284"/>
        <w:jc w:val="center"/>
        <w:rPr>
          <w:color w:val="000000"/>
        </w:rPr>
      </w:pPr>
      <w:r w:rsidRPr="00B7385F">
        <w:t>Положения о земельном налоге на территории Захаровского сельского поселения</w:t>
      </w:r>
    </w:p>
    <w:p w:rsidR="00BE59A5" w:rsidRDefault="002A6CF8" w:rsidP="00BE59A5">
      <w:pPr>
        <w:pStyle w:val="a3"/>
        <w:shd w:val="clear" w:color="auto" w:fill="FFFFFF"/>
        <w:spacing w:after="0" w:afterAutospacing="0"/>
        <w:ind w:left="-284"/>
        <w:rPr>
          <w:color w:val="000000"/>
        </w:rPr>
      </w:pPr>
      <w:r w:rsidRPr="00B7385F">
        <w:rPr>
          <w:color w:val="000000"/>
        </w:rPr>
        <w:t>В соответствии со статьями 5, 12, 15 и главой 31 Налогового кодекса Российской Федерации, Федеральным</w:t>
      </w:r>
      <w:r w:rsidRPr="00B7385F">
        <w:rPr>
          <w:rStyle w:val="apple-converted-space"/>
          <w:color w:val="000000"/>
        </w:rPr>
        <w:t> </w:t>
      </w:r>
      <w:r w:rsidRPr="00B7385F">
        <w:rPr>
          <w:color w:val="000000"/>
        </w:rPr>
        <w:t>законом</w:t>
      </w:r>
      <w:r w:rsidRPr="00B7385F">
        <w:rPr>
          <w:rStyle w:val="apple-converted-space"/>
          <w:color w:val="000000"/>
        </w:rPr>
        <w:t> </w:t>
      </w:r>
      <w:r w:rsidRPr="00B7385F">
        <w:rPr>
          <w:color w:val="000000"/>
        </w:rPr>
        <w:t>от 06.10.2003 N 131-ФЗ "Об общих принципах организации местного самоуправления в Российской Федерации", Уставом</w:t>
      </w:r>
      <w:r w:rsidR="007E3460" w:rsidRPr="00B7385F">
        <w:rPr>
          <w:color w:val="000000"/>
        </w:rPr>
        <w:t xml:space="preserve"> Захаровского</w:t>
      </w:r>
      <w:r w:rsidRPr="00B7385F">
        <w:rPr>
          <w:color w:val="000000"/>
        </w:rPr>
        <w:t xml:space="preserve"> сельского поселения Клетского муниципального района Волгоградской области, Совет депутатов </w:t>
      </w:r>
      <w:r w:rsidR="007E3460" w:rsidRPr="00B7385F">
        <w:rPr>
          <w:color w:val="000000"/>
        </w:rPr>
        <w:t xml:space="preserve"> Захаровского</w:t>
      </w:r>
      <w:r w:rsidRPr="00B7385F">
        <w:rPr>
          <w:color w:val="000000"/>
        </w:rPr>
        <w:t xml:space="preserve"> сельского поселения</w:t>
      </w:r>
    </w:p>
    <w:p w:rsidR="002A6CF8" w:rsidRPr="00B7385F" w:rsidRDefault="002A6CF8" w:rsidP="00BE59A5">
      <w:pPr>
        <w:pStyle w:val="a3"/>
        <w:shd w:val="clear" w:color="auto" w:fill="FFFFFF"/>
        <w:spacing w:after="0" w:afterAutospacing="0"/>
        <w:ind w:left="-284"/>
        <w:jc w:val="center"/>
        <w:rPr>
          <w:color w:val="000000"/>
        </w:rPr>
      </w:pPr>
      <w:r w:rsidRPr="00B7385F">
        <w:rPr>
          <w:color w:val="000000"/>
        </w:rPr>
        <w:t>РЕШИЛ:</w:t>
      </w:r>
    </w:p>
    <w:p w:rsidR="002A6CF8" w:rsidRPr="00B7385F" w:rsidRDefault="002A6CF8" w:rsidP="00B7385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firstLine="0"/>
        <w:rPr>
          <w:color w:val="000000"/>
        </w:rPr>
      </w:pPr>
      <w:r w:rsidRPr="00B7385F">
        <w:rPr>
          <w:color w:val="000000"/>
        </w:rPr>
        <w:t xml:space="preserve">Пункт </w:t>
      </w:r>
      <w:r w:rsidR="0008549B" w:rsidRPr="00B7385F">
        <w:rPr>
          <w:color w:val="000000"/>
        </w:rPr>
        <w:t>5</w:t>
      </w:r>
      <w:r w:rsidRPr="00B7385F">
        <w:rPr>
          <w:color w:val="000000"/>
        </w:rPr>
        <w:t xml:space="preserve"> Положения о земельном налоге на территории</w:t>
      </w:r>
      <w:r w:rsidR="007E3460" w:rsidRPr="00B7385F">
        <w:rPr>
          <w:color w:val="000000"/>
        </w:rPr>
        <w:t xml:space="preserve"> Захаровского</w:t>
      </w:r>
      <w:r w:rsidR="00B7385F">
        <w:rPr>
          <w:color w:val="000000"/>
        </w:rPr>
        <w:t xml:space="preserve"> сельского поселения</w:t>
      </w:r>
      <w:r w:rsidRPr="00B7385F">
        <w:rPr>
          <w:color w:val="000000"/>
        </w:rPr>
        <w:t>, утвержденного решением Совета депутатов</w:t>
      </w:r>
      <w:r w:rsidR="007E3460" w:rsidRPr="00B7385F">
        <w:rPr>
          <w:color w:val="000000"/>
        </w:rPr>
        <w:t xml:space="preserve"> Захаровского</w:t>
      </w:r>
      <w:r w:rsidRPr="00B7385F">
        <w:rPr>
          <w:color w:val="000000"/>
        </w:rPr>
        <w:t xml:space="preserve"> сельского поселения</w:t>
      </w:r>
      <w:r w:rsidRPr="00B7385F">
        <w:rPr>
          <w:rStyle w:val="apple-converted-space"/>
          <w:color w:val="000000"/>
        </w:rPr>
        <w:t> </w:t>
      </w:r>
      <w:r w:rsidR="0008549B" w:rsidRPr="00B7385F">
        <w:t xml:space="preserve">01.11.2010 года №21/77  </w:t>
      </w:r>
      <w:r w:rsidRPr="00B7385F">
        <w:rPr>
          <w:color w:val="000000"/>
        </w:rPr>
        <w:t>, изложить в следующей редакции:</w:t>
      </w:r>
    </w:p>
    <w:p w:rsidR="002A6CF8" w:rsidRPr="00B7385F" w:rsidRDefault="002A6CF8" w:rsidP="00B7385F">
      <w:pPr>
        <w:pStyle w:val="a3"/>
        <w:shd w:val="clear" w:color="auto" w:fill="FFFFFF"/>
        <w:spacing w:after="0" w:afterAutospacing="0"/>
        <w:rPr>
          <w:color w:val="000000"/>
        </w:rPr>
      </w:pPr>
      <w:r w:rsidRPr="00B7385F">
        <w:rPr>
          <w:color w:val="000000"/>
        </w:rPr>
        <w:t>«</w:t>
      </w:r>
      <w:r w:rsidR="0008549B" w:rsidRPr="00B7385F">
        <w:rPr>
          <w:color w:val="000000"/>
        </w:rPr>
        <w:t>5</w:t>
      </w:r>
      <w:r w:rsidRPr="00B7385F">
        <w:rPr>
          <w:color w:val="000000"/>
        </w:rPr>
        <w:t>. Налоговая ставка</w:t>
      </w:r>
    </w:p>
    <w:p w:rsidR="002A6CF8" w:rsidRPr="00B7385F" w:rsidRDefault="002A6CF8" w:rsidP="00B7385F">
      <w:pPr>
        <w:pStyle w:val="a3"/>
        <w:shd w:val="clear" w:color="auto" w:fill="FFFFFF"/>
        <w:spacing w:after="0" w:afterAutospacing="0"/>
        <w:rPr>
          <w:color w:val="000000"/>
        </w:rPr>
      </w:pPr>
      <w:r w:rsidRPr="00B7385F">
        <w:rPr>
          <w:color w:val="000000"/>
        </w:rPr>
        <w:t>Установить налоговые ставки в следующих размерах:</w:t>
      </w:r>
    </w:p>
    <w:p w:rsidR="002A6CF8" w:rsidRPr="00B7385F" w:rsidRDefault="002A6CF8" w:rsidP="00B7385F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after="0" w:afterAutospacing="0"/>
        <w:ind w:left="0" w:firstLine="0"/>
        <w:rPr>
          <w:color w:val="000000"/>
        </w:rPr>
      </w:pPr>
      <w:r w:rsidRPr="00B7385F">
        <w:rPr>
          <w:color w:val="000000"/>
        </w:rPr>
        <w:t>0,1</w:t>
      </w:r>
      <w:r w:rsidR="000A0BE1">
        <w:rPr>
          <w:color w:val="000000"/>
        </w:rPr>
        <w:t>2</w:t>
      </w:r>
      <w:r w:rsidRPr="00B7385F">
        <w:rPr>
          <w:color w:val="000000"/>
        </w:rPr>
        <w:t xml:space="preserve"> процента в отношении земельных участков:</w:t>
      </w:r>
    </w:p>
    <w:p w:rsidR="002A6CF8" w:rsidRPr="00B7385F" w:rsidRDefault="002A6CF8" w:rsidP="00B7385F">
      <w:pPr>
        <w:pStyle w:val="a3"/>
        <w:shd w:val="clear" w:color="auto" w:fill="FFFFFF"/>
        <w:spacing w:after="0" w:afterAutospacing="0"/>
        <w:rPr>
          <w:color w:val="000000"/>
        </w:rPr>
      </w:pPr>
      <w:r w:rsidRPr="00B7385F">
        <w:rPr>
          <w:color w:val="000000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2A6CF8" w:rsidRPr="00B7385F" w:rsidRDefault="002A6CF8" w:rsidP="00B7385F">
      <w:pPr>
        <w:pStyle w:val="a3"/>
        <w:shd w:val="clear" w:color="auto" w:fill="FFFFFF"/>
        <w:spacing w:after="0" w:afterAutospacing="0"/>
        <w:rPr>
          <w:color w:val="000000"/>
        </w:rPr>
      </w:pPr>
      <w:r w:rsidRPr="00B7385F">
        <w:rPr>
          <w:color w:val="000000"/>
        </w:rPr>
        <w:t xml:space="preserve">- </w:t>
      </w:r>
      <w:proofErr w:type="gramStart"/>
      <w:r w:rsidRPr="00B7385F">
        <w:rPr>
          <w:color w:val="000000"/>
        </w:rPr>
        <w:t>занятых</w:t>
      </w:r>
      <w:proofErr w:type="gramEnd"/>
      <w:r w:rsidRPr="00B7385F">
        <w:rPr>
          <w:color w:val="00000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A6CF8" w:rsidRPr="00B7385F" w:rsidRDefault="002A6CF8" w:rsidP="00B7385F">
      <w:pPr>
        <w:pStyle w:val="a3"/>
        <w:shd w:val="clear" w:color="auto" w:fill="FFFFFF"/>
        <w:spacing w:after="0" w:afterAutospacing="0"/>
        <w:rPr>
          <w:color w:val="000000"/>
        </w:rPr>
      </w:pPr>
      <w:r w:rsidRPr="00B7385F">
        <w:rPr>
          <w:color w:val="000000"/>
        </w:rPr>
        <w:lastRenderedPageBreak/>
        <w:t xml:space="preserve">- </w:t>
      </w:r>
      <w:proofErr w:type="gramStart"/>
      <w:r w:rsidRPr="00B7385F">
        <w:rPr>
          <w:color w:val="000000"/>
        </w:rPr>
        <w:t>приобретенных</w:t>
      </w:r>
      <w:proofErr w:type="gramEnd"/>
      <w:r w:rsidRPr="00B7385F">
        <w:rPr>
          <w:color w:val="000000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A6CF8" w:rsidRPr="00B7385F" w:rsidRDefault="002A6CF8" w:rsidP="00B7385F">
      <w:pPr>
        <w:pStyle w:val="a3"/>
        <w:shd w:val="clear" w:color="auto" w:fill="FFFFFF"/>
        <w:spacing w:after="0" w:afterAutospacing="0"/>
        <w:rPr>
          <w:color w:val="000000"/>
        </w:rPr>
      </w:pPr>
      <w:r w:rsidRPr="00B7385F">
        <w:rPr>
          <w:color w:val="000000"/>
        </w:rPr>
        <w:t>2) 1,5 процента в отношении прочих земельных участков».</w:t>
      </w:r>
    </w:p>
    <w:p w:rsidR="002A6CF8" w:rsidRPr="00B7385F" w:rsidRDefault="002A6CF8" w:rsidP="00B738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85F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подлежит официальному опубликованию в информационном листе</w:t>
      </w:r>
      <w:r w:rsidR="007E3460" w:rsidRPr="00B7385F">
        <w:rPr>
          <w:rFonts w:ascii="Times New Roman" w:hAnsi="Times New Roman" w:cs="Times New Roman"/>
          <w:color w:val="000000"/>
          <w:sz w:val="24"/>
          <w:szCs w:val="24"/>
        </w:rPr>
        <w:t xml:space="preserve"> Захаровского </w:t>
      </w:r>
      <w:r w:rsidRPr="00B7385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7E3460" w:rsidRPr="00B7385F">
        <w:rPr>
          <w:rFonts w:ascii="Times New Roman" w:hAnsi="Times New Roman" w:cs="Times New Roman"/>
          <w:color w:val="000000"/>
          <w:sz w:val="24"/>
          <w:szCs w:val="24"/>
        </w:rPr>
        <w:t>ЗАХАРОВСКИЙ ВЕСТНИК</w:t>
      </w:r>
      <w:r w:rsidRPr="00B7385F">
        <w:rPr>
          <w:rFonts w:ascii="Times New Roman" w:hAnsi="Times New Roman" w:cs="Times New Roman"/>
          <w:color w:val="000000"/>
          <w:sz w:val="24"/>
          <w:szCs w:val="24"/>
        </w:rPr>
        <w:t>» и размещению на официальном сайте</w:t>
      </w:r>
      <w:r w:rsidR="007E3460" w:rsidRPr="00B7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460" w:rsidRPr="00B7385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7E3460" w:rsidRPr="00B738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E3460" w:rsidRPr="00B7385F">
        <w:rPr>
          <w:rFonts w:ascii="Times New Roman" w:hAnsi="Times New Roman" w:cs="Times New Roman"/>
          <w:sz w:val="24"/>
          <w:szCs w:val="24"/>
          <w:lang w:val="en-US"/>
        </w:rPr>
        <w:t>zaharov</w:t>
      </w:r>
      <w:proofErr w:type="spellEnd"/>
      <w:r w:rsidR="007E3460" w:rsidRPr="00B7385F">
        <w:rPr>
          <w:rFonts w:ascii="Times New Roman" w:hAnsi="Times New Roman" w:cs="Times New Roman"/>
          <w:sz w:val="24"/>
          <w:szCs w:val="24"/>
        </w:rPr>
        <w:t xml:space="preserve">., </w:t>
      </w:r>
      <w:r w:rsidRPr="00B73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460" w:rsidRPr="00B7385F">
        <w:rPr>
          <w:rFonts w:ascii="Times New Roman" w:hAnsi="Times New Roman" w:cs="Times New Roman"/>
          <w:color w:val="000000"/>
          <w:sz w:val="24"/>
          <w:szCs w:val="24"/>
        </w:rPr>
        <w:t xml:space="preserve">Захаровского </w:t>
      </w:r>
      <w:r w:rsidRPr="00B7385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2A6CF8" w:rsidRPr="00B7385F" w:rsidRDefault="002A6CF8" w:rsidP="00B7385F">
      <w:pPr>
        <w:pStyle w:val="a3"/>
        <w:shd w:val="clear" w:color="auto" w:fill="FFFFFF"/>
        <w:spacing w:after="0" w:afterAutospacing="0"/>
        <w:rPr>
          <w:color w:val="000000"/>
        </w:rPr>
      </w:pPr>
      <w:r w:rsidRPr="00B7385F">
        <w:rPr>
          <w:color w:val="000000"/>
        </w:rPr>
        <w:t>3. Настоящее решение вступает в силу с момента опубликования и распространяет своё действия на правоотношения, возникшие с 01 января 2014 года.</w:t>
      </w:r>
    </w:p>
    <w:p w:rsidR="002A6CF8" w:rsidRPr="00B7385F" w:rsidRDefault="002A6CF8" w:rsidP="00B7385F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2A6CF8" w:rsidRPr="00B7385F" w:rsidRDefault="002A6CF8" w:rsidP="00B7385F">
      <w:pPr>
        <w:pStyle w:val="a4"/>
        <w:rPr>
          <w:rFonts w:ascii="Times New Roman" w:hAnsi="Times New Roman" w:cs="Times New Roman"/>
          <w:sz w:val="24"/>
          <w:szCs w:val="24"/>
        </w:rPr>
      </w:pPr>
      <w:r w:rsidRPr="00B738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E3460" w:rsidRPr="00B7385F">
        <w:rPr>
          <w:rFonts w:ascii="Times New Roman" w:hAnsi="Times New Roman" w:cs="Times New Roman"/>
          <w:sz w:val="24"/>
          <w:szCs w:val="24"/>
        </w:rPr>
        <w:t>Захаровского</w:t>
      </w:r>
    </w:p>
    <w:p w:rsidR="002A6CF8" w:rsidRPr="00B7385F" w:rsidRDefault="002A6CF8" w:rsidP="00B7385F">
      <w:pPr>
        <w:pStyle w:val="a4"/>
        <w:rPr>
          <w:rFonts w:ascii="Times New Roman" w:hAnsi="Times New Roman" w:cs="Times New Roman"/>
          <w:sz w:val="24"/>
          <w:szCs w:val="24"/>
        </w:rPr>
      </w:pPr>
      <w:r w:rsidRPr="00B738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E3460" w:rsidRPr="00B73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Е.А. Кийков</w:t>
      </w:r>
    </w:p>
    <w:p w:rsidR="002A6CF8" w:rsidRPr="00B7385F" w:rsidRDefault="002A6CF8" w:rsidP="00B738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6CF8" w:rsidRPr="00B7385F" w:rsidRDefault="002A6CF8" w:rsidP="00B7385F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6541ED" w:rsidRPr="00B7385F" w:rsidRDefault="006541ED" w:rsidP="00B738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41ED" w:rsidRPr="00B7385F" w:rsidRDefault="006541ED" w:rsidP="00B738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41ED" w:rsidRPr="00B7385F" w:rsidRDefault="006541ED" w:rsidP="00B738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41ED" w:rsidRPr="00B7385F" w:rsidRDefault="006541ED" w:rsidP="00B738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41ED" w:rsidRPr="00B7385F" w:rsidRDefault="006541ED" w:rsidP="00B738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41ED" w:rsidRPr="00B7385F" w:rsidRDefault="006541ED" w:rsidP="00B738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41ED" w:rsidRPr="00B7385F" w:rsidRDefault="006541ED" w:rsidP="00B738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41ED" w:rsidRPr="00B7385F" w:rsidRDefault="006541ED" w:rsidP="00B738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41ED" w:rsidRPr="00B7385F" w:rsidRDefault="006541ED" w:rsidP="00B7385F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6541ED" w:rsidRPr="00B7385F" w:rsidRDefault="006541ED" w:rsidP="00B7385F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6541ED" w:rsidRPr="00B7385F" w:rsidRDefault="006541ED" w:rsidP="00B7385F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6541ED" w:rsidRPr="00B7385F" w:rsidRDefault="006541ED" w:rsidP="00B7385F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6541ED" w:rsidRPr="00B7385F" w:rsidRDefault="006541ED" w:rsidP="00B7385F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sectPr w:rsidR="006541ED" w:rsidRPr="00B7385F" w:rsidSect="004E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D6C"/>
    <w:multiLevelType w:val="multilevel"/>
    <w:tmpl w:val="08EA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155A51"/>
    <w:multiLevelType w:val="multilevel"/>
    <w:tmpl w:val="332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1412"/>
    <w:multiLevelType w:val="multilevel"/>
    <w:tmpl w:val="C162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545B6"/>
    <w:multiLevelType w:val="multilevel"/>
    <w:tmpl w:val="2556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1ED"/>
    <w:rsid w:val="000524CA"/>
    <w:rsid w:val="0008549B"/>
    <w:rsid w:val="000A0BE1"/>
    <w:rsid w:val="001A18B5"/>
    <w:rsid w:val="001D2432"/>
    <w:rsid w:val="00227066"/>
    <w:rsid w:val="002519C3"/>
    <w:rsid w:val="0028345F"/>
    <w:rsid w:val="002A6CF8"/>
    <w:rsid w:val="003079AD"/>
    <w:rsid w:val="004E73C6"/>
    <w:rsid w:val="005C5054"/>
    <w:rsid w:val="006541ED"/>
    <w:rsid w:val="006547EC"/>
    <w:rsid w:val="0079357D"/>
    <w:rsid w:val="007E3460"/>
    <w:rsid w:val="007E7E66"/>
    <w:rsid w:val="008E3E0A"/>
    <w:rsid w:val="00A028D0"/>
    <w:rsid w:val="00A52616"/>
    <w:rsid w:val="00A85505"/>
    <w:rsid w:val="00B71855"/>
    <w:rsid w:val="00B7385F"/>
    <w:rsid w:val="00BA7E29"/>
    <w:rsid w:val="00BE4B62"/>
    <w:rsid w:val="00BE59A5"/>
    <w:rsid w:val="00CF1EAB"/>
    <w:rsid w:val="00C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C6"/>
  </w:style>
  <w:style w:type="paragraph" w:styleId="1">
    <w:name w:val="heading 1"/>
    <w:basedOn w:val="a"/>
    <w:next w:val="a"/>
    <w:link w:val="10"/>
    <w:qFormat/>
    <w:rsid w:val="00B738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1ED"/>
  </w:style>
  <w:style w:type="paragraph" w:styleId="a4">
    <w:name w:val="No Spacing"/>
    <w:uiPriority w:val="1"/>
    <w:qFormat/>
    <w:rsid w:val="006541ED"/>
    <w:pPr>
      <w:spacing w:after="0" w:line="240" w:lineRule="auto"/>
    </w:pPr>
  </w:style>
  <w:style w:type="paragraph" w:customStyle="1" w:styleId="ConsPlusTitle">
    <w:name w:val="ConsPlusTitle"/>
    <w:rsid w:val="000854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73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345">
          <w:marLeft w:val="501"/>
          <w:marRight w:val="501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3975">
          <w:marLeft w:val="501"/>
          <w:marRight w:val="501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973">
          <w:marLeft w:val="501"/>
          <w:marRight w:val="501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3894-15A1-454E-A6F2-E02504EF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22</cp:revision>
  <cp:lastPrinted>2014-09-17T04:28:00Z</cp:lastPrinted>
  <dcterms:created xsi:type="dcterms:W3CDTF">2014-08-25T05:12:00Z</dcterms:created>
  <dcterms:modified xsi:type="dcterms:W3CDTF">2014-10-14T05:05:00Z</dcterms:modified>
</cp:coreProperties>
</file>