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71" w:rsidRPr="00936D58" w:rsidRDefault="00214F71" w:rsidP="00214F7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6D58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ЗАХАРОВСКОГО   СЕЛЬСКОГО  ПОСЕЛЕНИЯ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4F71" w:rsidRPr="00214F71" w:rsidTr="00214F71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4F71" w:rsidRPr="00214F71" w:rsidRDefault="00214F71" w:rsidP="00214F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4F71" w:rsidRPr="00214F71" w:rsidRDefault="00214F71" w:rsidP="00214F71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14F71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214F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Pr="00936D58">
        <w:rPr>
          <w:rFonts w:ascii="Arial" w:eastAsia="Calibri" w:hAnsi="Arial" w:cs="Arial"/>
          <w:color w:val="000000"/>
          <w:sz w:val="24"/>
          <w:szCs w:val="24"/>
        </w:rPr>
        <w:t>____</w:t>
      </w:r>
      <w:proofErr w:type="gramStart"/>
      <w:r w:rsidRPr="00936D58">
        <w:rPr>
          <w:rFonts w:ascii="Arial" w:eastAsia="Calibri" w:hAnsi="Arial" w:cs="Arial"/>
          <w:color w:val="000000"/>
          <w:sz w:val="24"/>
          <w:szCs w:val="24"/>
        </w:rPr>
        <w:t>г</w:t>
      </w:r>
      <w:proofErr w:type="gramEnd"/>
      <w:r w:rsidRPr="00936D58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214F71">
        <w:rPr>
          <w:rFonts w:ascii="Arial" w:eastAsia="Calibri" w:hAnsi="Arial" w:cs="Arial"/>
          <w:color w:val="000000"/>
          <w:sz w:val="24"/>
          <w:szCs w:val="24"/>
        </w:rPr>
        <w:t>№</w:t>
      </w:r>
      <w:r w:rsidRPr="00936D58">
        <w:rPr>
          <w:rFonts w:ascii="Arial" w:eastAsia="Calibri" w:hAnsi="Arial" w:cs="Arial"/>
          <w:color w:val="000000"/>
          <w:sz w:val="24"/>
          <w:szCs w:val="24"/>
        </w:rPr>
        <w:t>____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О внесении дополнений в Положение 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об оплате труда </w:t>
      </w:r>
      <w:r w:rsidRPr="00214F71">
        <w:rPr>
          <w:rFonts w:ascii="Arial" w:eastAsia="Calibri" w:hAnsi="Arial" w:cs="Arial"/>
          <w:sz w:val="24"/>
          <w:szCs w:val="24"/>
        </w:rPr>
        <w:t xml:space="preserve">специалистов Захаровского 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F71">
        <w:rPr>
          <w:rFonts w:ascii="Arial" w:eastAsia="Calibri" w:hAnsi="Arial" w:cs="Arial"/>
          <w:sz w:val="24"/>
          <w:szCs w:val="24"/>
        </w:rPr>
        <w:t xml:space="preserve">сельского поселения, </w:t>
      </w:r>
      <w:proofErr w:type="gramStart"/>
      <w:r w:rsidRPr="00214F71">
        <w:rPr>
          <w:rFonts w:ascii="Arial" w:eastAsia="Calibri" w:hAnsi="Arial" w:cs="Arial"/>
          <w:sz w:val="24"/>
          <w:szCs w:val="24"/>
        </w:rPr>
        <w:t>обеспечивающих</w:t>
      </w:r>
      <w:proofErr w:type="gramEnd"/>
      <w:r w:rsidRPr="00214F71">
        <w:rPr>
          <w:rFonts w:ascii="Arial" w:eastAsia="Calibri" w:hAnsi="Arial" w:cs="Arial"/>
          <w:sz w:val="24"/>
          <w:szCs w:val="24"/>
        </w:rPr>
        <w:t xml:space="preserve"> деятельность  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F71">
        <w:rPr>
          <w:rFonts w:ascii="Arial" w:eastAsia="Calibri" w:hAnsi="Arial" w:cs="Arial"/>
          <w:sz w:val="24"/>
          <w:szCs w:val="24"/>
        </w:rPr>
        <w:t xml:space="preserve">органов местного самоуправления не отнесенных 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sz w:val="24"/>
          <w:szCs w:val="24"/>
        </w:rPr>
        <w:t xml:space="preserve">к муниципальным служащим </w:t>
      </w:r>
      <w:proofErr w:type="gramStart"/>
      <w:r w:rsidRPr="00214F71">
        <w:rPr>
          <w:rFonts w:ascii="Arial" w:eastAsia="Calibri" w:hAnsi="Arial" w:cs="Arial"/>
          <w:color w:val="000000"/>
          <w:sz w:val="24"/>
          <w:szCs w:val="24"/>
        </w:rPr>
        <w:t>утвержденного</w:t>
      </w:r>
      <w:proofErr w:type="gramEnd"/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>постановлением администрации</w:t>
      </w:r>
      <w:r w:rsidRPr="00214F71">
        <w:rPr>
          <w:rFonts w:ascii="Arial" w:eastAsia="Calibri" w:hAnsi="Arial" w:cs="Arial"/>
          <w:sz w:val="24"/>
          <w:szCs w:val="24"/>
        </w:rPr>
        <w:t xml:space="preserve"> 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sz w:val="24"/>
          <w:szCs w:val="24"/>
        </w:rPr>
        <w:t xml:space="preserve">Захаровского </w:t>
      </w: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</w:t>
      </w:r>
    </w:p>
    <w:p w:rsidR="00214F71" w:rsidRPr="00936D58" w:rsidRDefault="00214F71" w:rsidP="00214F71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214F71">
        <w:rPr>
          <w:rFonts w:ascii="Arial" w:hAnsi="Arial" w:cs="Arial"/>
          <w:color w:val="000000"/>
          <w:sz w:val="24"/>
          <w:szCs w:val="24"/>
        </w:rPr>
        <w:t>от 27.05.2011 № 36</w:t>
      </w:r>
      <w:r w:rsidRPr="00936D58">
        <w:rPr>
          <w:rFonts w:ascii="Arial" w:hAnsi="Arial" w:cs="Arial"/>
          <w:color w:val="000000"/>
          <w:sz w:val="24"/>
          <w:szCs w:val="24"/>
        </w:rPr>
        <w:t xml:space="preserve"> (в редакции от  16.12.2021  г. №91)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>В соответствии со ст. 135 ,ст.150,ст. 151, ст. 152, ст.191 Трудового кодекса Российской Федерации</w:t>
      </w:r>
      <w:r w:rsidRPr="00936D5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14F71">
        <w:rPr>
          <w:rFonts w:ascii="Arial" w:eastAsia="Calibri" w:hAnsi="Arial" w:cs="Arial"/>
          <w:sz w:val="24"/>
          <w:szCs w:val="24"/>
        </w:rPr>
        <w:t>(в ред.</w:t>
      </w:r>
      <w:r w:rsidR="002765B8">
        <w:rPr>
          <w:rFonts w:ascii="Arial" w:eastAsia="Calibri" w:hAnsi="Arial" w:cs="Arial"/>
          <w:sz w:val="24"/>
          <w:szCs w:val="24"/>
        </w:rPr>
        <w:t xml:space="preserve"> </w:t>
      </w:r>
      <w:r w:rsidRPr="00214F71">
        <w:rPr>
          <w:rFonts w:ascii="Arial" w:eastAsia="Calibri" w:hAnsi="Arial" w:cs="Arial"/>
          <w:sz w:val="24"/>
          <w:szCs w:val="24"/>
        </w:rPr>
        <w:t>от 30.06.2006 N 90-ФЗ)</w:t>
      </w: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, руководствуясь Уставом </w:t>
      </w:r>
      <w:r w:rsidRPr="00214F71">
        <w:rPr>
          <w:rFonts w:ascii="Arial" w:eastAsia="Calibri" w:hAnsi="Arial" w:cs="Arial"/>
          <w:sz w:val="24"/>
          <w:szCs w:val="24"/>
        </w:rPr>
        <w:t>Захаровского сельского поселения,</w:t>
      </w: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 Администрация Захаровского сельского поселения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 ПОСТАНАВЛЯЕТ: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1. Внести в Положение об оплате труда </w:t>
      </w:r>
      <w:r w:rsidRPr="00214F71">
        <w:rPr>
          <w:rFonts w:ascii="Arial" w:eastAsia="Calibri" w:hAnsi="Arial" w:cs="Arial"/>
          <w:sz w:val="24"/>
          <w:szCs w:val="24"/>
        </w:rPr>
        <w:t xml:space="preserve">специалистов Захаровского 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sz w:val="24"/>
          <w:szCs w:val="24"/>
        </w:rPr>
        <w:t xml:space="preserve">сельского поселения, обеспечивающих деятельность  органов местного самоуправления не отнесенных к муниципальным служащим </w:t>
      </w:r>
      <w:r w:rsidRPr="00214F71">
        <w:rPr>
          <w:rFonts w:ascii="Arial" w:eastAsia="Calibri" w:hAnsi="Arial" w:cs="Arial"/>
          <w:color w:val="000000"/>
          <w:sz w:val="24"/>
          <w:szCs w:val="24"/>
        </w:rPr>
        <w:t>утвержденного постановлением администрации</w:t>
      </w:r>
      <w:r w:rsidRPr="00214F71">
        <w:rPr>
          <w:rFonts w:ascii="Arial" w:eastAsia="Calibri" w:hAnsi="Arial" w:cs="Arial"/>
          <w:sz w:val="24"/>
          <w:szCs w:val="24"/>
        </w:rPr>
        <w:t xml:space="preserve"> Захаровского </w:t>
      </w: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от 27.05.2011 № 36,следующее  дополнение: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936D58" w:rsidRDefault="00214F71" w:rsidP="00214F71">
      <w:pPr>
        <w:pStyle w:val="a4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6D58">
        <w:rPr>
          <w:rFonts w:ascii="Arial" w:eastAsia="Calibri" w:hAnsi="Arial" w:cs="Arial"/>
          <w:color w:val="000000"/>
          <w:sz w:val="24"/>
          <w:szCs w:val="24"/>
        </w:rPr>
        <w:t>1.1. Подпунктом 4.9. изложить в следующей редакции</w:t>
      </w:r>
    </w:p>
    <w:p w:rsidR="00214F71" w:rsidRPr="00214F71" w:rsidRDefault="00214F71" w:rsidP="00214F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</w:rPr>
        <w:t xml:space="preserve">    </w:t>
      </w:r>
    </w:p>
    <w:p w:rsidR="00214F71" w:rsidRPr="00936D58" w:rsidRDefault="00214F71" w:rsidP="00214F7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214F71">
        <w:rPr>
          <w:rFonts w:ascii="Arial" w:eastAsia="Times New Roman" w:hAnsi="Arial" w:cs="Arial"/>
          <w:color w:val="000000"/>
          <w:sz w:val="24"/>
          <w:szCs w:val="24"/>
        </w:rPr>
        <w:t>«4.9. Единовременные премии за качественное и оперативное выполнение заданий особой важности,</w:t>
      </w:r>
      <w:r w:rsidRPr="00936D58">
        <w:rPr>
          <w:rFonts w:ascii="Arial" w:eastAsia="Times New Roman" w:hAnsi="Arial" w:cs="Arial"/>
          <w:color w:val="000000"/>
          <w:sz w:val="24"/>
          <w:szCs w:val="24"/>
        </w:rPr>
        <w:t xml:space="preserve"> выплачиваются при наличии экономии фонда оплаты труда.</w:t>
      </w:r>
    </w:p>
    <w:p w:rsidR="00214F71" w:rsidRPr="00936D58" w:rsidRDefault="00936D58" w:rsidP="00214F7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214F71">
        <w:rPr>
          <w:rFonts w:ascii="Arial" w:hAnsi="Arial" w:cs="Arial"/>
          <w:color w:val="000000"/>
          <w:sz w:val="24"/>
          <w:szCs w:val="24"/>
        </w:rPr>
        <w:t>Единовременные премии</w:t>
      </w:r>
      <w:r w:rsidRPr="00936D58">
        <w:rPr>
          <w:rFonts w:ascii="Arial" w:hAnsi="Arial" w:cs="Arial"/>
          <w:sz w:val="24"/>
          <w:szCs w:val="24"/>
        </w:rPr>
        <w:t>:</w:t>
      </w:r>
    </w:p>
    <w:p w:rsidR="00214F71" w:rsidRPr="00936D58" w:rsidRDefault="00214F71" w:rsidP="00214F7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36D58">
        <w:rPr>
          <w:rFonts w:ascii="Arial" w:hAnsi="Arial" w:cs="Arial"/>
          <w:sz w:val="24"/>
          <w:szCs w:val="24"/>
        </w:rPr>
        <w:t xml:space="preserve">а) к юбилейным датам (45-летие, 50-летие, 55-летие, 60-летие, 65-летие) - в размере </w:t>
      </w:r>
      <w:r w:rsidR="002765B8">
        <w:rPr>
          <w:rFonts w:ascii="Arial" w:hAnsi="Arial" w:cs="Arial"/>
          <w:sz w:val="24"/>
          <w:szCs w:val="24"/>
        </w:rPr>
        <w:t>двух</w:t>
      </w:r>
      <w:r w:rsidRPr="00936D58">
        <w:rPr>
          <w:rFonts w:ascii="Arial" w:hAnsi="Arial" w:cs="Arial"/>
          <w:sz w:val="24"/>
          <w:szCs w:val="24"/>
        </w:rPr>
        <w:t xml:space="preserve"> должностн</w:t>
      </w:r>
      <w:r w:rsidR="002765B8">
        <w:rPr>
          <w:rFonts w:ascii="Arial" w:hAnsi="Arial" w:cs="Arial"/>
          <w:sz w:val="24"/>
          <w:szCs w:val="24"/>
        </w:rPr>
        <w:t>ых</w:t>
      </w:r>
      <w:r w:rsidRPr="00936D58">
        <w:rPr>
          <w:rFonts w:ascii="Arial" w:hAnsi="Arial" w:cs="Arial"/>
          <w:sz w:val="24"/>
          <w:szCs w:val="24"/>
        </w:rPr>
        <w:t xml:space="preserve"> оклад</w:t>
      </w:r>
      <w:r w:rsidR="002765B8">
        <w:rPr>
          <w:rFonts w:ascii="Arial" w:hAnsi="Arial" w:cs="Arial"/>
          <w:sz w:val="24"/>
          <w:szCs w:val="24"/>
        </w:rPr>
        <w:t>ов</w:t>
      </w:r>
      <w:bookmarkStart w:id="0" w:name="_GoBack"/>
      <w:bookmarkEnd w:id="0"/>
      <w:r w:rsidRPr="00936D58">
        <w:rPr>
          <w:rFonts w:ascii="Arial" w:hAnsi="Arial" w:cs="Arial"/>
          <w:sz w:val="24"/>
          <w:szCs w:val="24"/>
        </w:rPr>
        <w:t>;</w:t>
      </w:r>
    </w:p>
    <w:p w:rsidR="00214F71" w:rsidRPr="00936D58" w:rsidRDefault="00214F71" w:rsidP="00214F7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36D58">
        <w:rPr>
          <w:rFonts w:ascii="Arial" w:hAnsi="Arial" w:cs="Arial"/>
          <w:sz w:val="24"/>
          <w:szCs w:val="24"/>
        </w:rPr>
        <w:t>б) в связи с профессиональным праздником – Днем местного самоуправления в РФ - в размере 1000 рублей</w:t>
      </w:r>
      <w:proofErr w:type="gramStart"/>
      <w:r w:rsidRPr="00936D58">
        <w:rPr>
          <w:rFonts w:ascii="Arial" w:hAnsi="Arial" w:cs="Arial"/>
          <w:sz w:val="24"/>
          <w:szCs w:val="24"/>
        </w:rPr>
        <w:t>.».</w:t>
      </w:r>
      <w:proofErr w:type="gramEnd"/>
    </w:p>
    <w:p w:rsidR="00214F71" w:rsidRPr="00214F71" w:rsidRDefault="00214F71" w:rsidP="00214F7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F71" w:rsidRPr="00214F71" w:rsidRDefault="00214F71" w:rsidP="00214F71">
      <w:pPr>
        <w:widowControl w:val="0"/>
        <w:autoSpaceDE w:val="0"/>
        <w:spacing w:line="240" w:lineRule="auto"/>
        <w:ind w:rightChars="-1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214F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вступает в силу </w:t>
      </w:r>
      <w:r w:rsidRPr="00214F71">
        <w:rPr>
          <w:rFonts w:ascii="Arial" w:eastAsia="Times New Roman" w:hAnsi="Arial" w:cs="Arial"/>
          <w:sz w:val="24"/>
          <w:szCs w:val="24"/>
          <w:lang w:eastAsia="ru-RU"/>
        </w:rPr>
        <w:t>со дня его обнародования</w:t>
      </w:r>
      <w:r w:rsidRPr="00214F7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14F71" w:rsidRPr="00214F71" w:rsidRDefault="00214F71" w:rsidP="00214F71">
      <w:pPr>
        <w:widowControl w:val="0"/>
        <w:autoSpaceDE w:val="0"/>
        <w:spacing w:line="240" w:lineRule="auto"/>
        <w:ind w:rightChars="-1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214F71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214F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постановления оставляю за собой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 w:rsidRPr="00214F71">
        <w:rPr>
          <w:rFonts w:ascii="Arial" w:eastAsia="Calibri" w:hAnsi="Arial" w:cs="Arial"/>
          <w:kern w:val="2"/>
          <w:sz w:val="24"/>
          <w:szCs w:val="24"/>
        </w:rPr>
        <w:t>Глава Захаровского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F71">
        <w:rPr>
          <w:rFonts w:ascii="Arial" w:eastAsia="Calibri" w:hAnsi="Arial" w:cs="Arial"/>
          <w:kern w:val="2"/>
          <w:sz w:val="24"/>
          <w:szCs w:val="24"/>
        </w:rPr>
        <w:t>сельского поселения                                                                      Е. А. Кийков</w:t>
      </w:r>
    </w:p>
    <w:p w:rsidR="00685F15" w:rsidRPr="00936D58" w:rsidRDefault="00685F15">
      <w:pPr>
        <w:rPr>
          <w:rFonts w:ascii="Arial" w:hAnsi="Arial" w:cs="Arial"/>
        </w:rPr>
      </w:pPr>
    </w:p>
    <w:sectPr w:rsidR="00685F15" w:rsidRPr="0093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F06"/>
    <w:multiLevelType w:val="multilevel"/>
    <w:tmpl w:val="7804D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E"/>
    <w:rsid w:val="00214F71"/>
    <w:rsid w:val="002765B8"/>
    <w:rsid w:val="00685F15"/>
    <w:rsid w:val="00936D58"/>
    <w:rsid w:val="00D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F71"/>
    <w:pPr>
      <w:ind w:left="720"/>
      <w:contextualSpacing/>
    </w:pPr>
  </w:style>
  <w:style w:type="paragraph" w:customStyle="1" w:styleId="ConsPlusNormal">
    <w:name w:val="ConsPlusNormal"/>
    <w:rsid w:val="00214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F71"/>
    <w:pPr>
      <w:ind w:left="720"/>
      <w:contextualSpacing/>
    </w:pPr>
  </w:style>
  <w:style w:type="paragraph" w:customStyle="1" w:styleId="ConsPlusNormal">
    <w:name w:val="ConsPlusNormal"/>
    <w:rsid w:val="00214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46BC-B8F1-4643-8F32-B62137A8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2023-04-24T14:24:00Z</dcterms:created>
  <dcterms:modified xsi:type="dcterms:W3CDTF">2023-04-26T07:50:00Z</dcterms:modified>
</cp:coreProperties>
</file>